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F2" w:rsidRDefault="00535DF2" w:rsidP="00501ADD"/>
    <w:p w:rsidR="004545EB" w:rsidRDefault="004545EB" w:rsidP="00501ADD"/>
    <w:p w:rsidR="004545EB" w:rsidRPr="00585F4F" w:rsidRDefault="004545EB" w:rsidP="00501ADD">
      <w:pPr>
        <w:rPr>
          <w:rFonts w:ascii="Times New Roman" w:hAnsi="Times New Roman"/>
        </w:rPr>
      </w:pPr>
    </w:p>
    <w:p w:rsidR="00F642B4" w:rsidRDefault="00F642B4" w:rsidP="007D2AEE">
      <w:pPr>
        <w:spacing w:after="0" w:line="240" w:lineRule="auto"/>
        <w:rPr>
          <w:rFonts w:ascii="Times New Roman" w:hAnsi="Times New Roman"/>
        </w:rPr>
      </w:pPr>
    </w:p>
    <w:p w:rsidR="00663949" w:rsidRDefault="00663949" w:rsidP="007D2AEE">
      <w:pPr>
        <w:spacing w:after="0" w:line="240" w:lineRule="auto"/>
        <w:rPr>
          <w:rFonts w:ascii="Times New Roman" w:hAnsi="Times New Roman"/>
        </w:rPr>
      </w:pPr>
    </w:p>
    <w:p w:rsidR="004026C3" w:rsidRPr="00813B93" w:rsidRDefault="000F6216" w:rsidP="004026C3">
      <w:pPr>
        <w:rPr>
          <w:rFonts w:ascii="Times New Roman" w:hAnsi="Times New Roman"/>
        </w:rPr>
      </w:pPr>
      <w:r w:rsidRPr="00813B93">
        <w:rPr>
          <w:rFonts w:ascii="Times New Roman" w:hAnsi="Times New Roman"/>
        </w:rPr>
        <w:t>Date</w:t>
      </w:r>
      <w:r w:rsidR="004026C3" w:rsidRPr="00813B93">
        <w:rPr>
          <w:rFonts w:ascii="Times New Roman" w:hAnsi="Times New Roman"/>
        </w:rPr>
        <w:tab/>
      </w:r>
    </w:p>
    <w:p w:rsidR="000F6216" w:rsidRPr="00813B93" w:rsidRDefault="000F6216" w:rsidP="004026C3">
      <w:pPr>
        <w:rPr>
          <w:rFonts w:ascii="Times New Roman" w:hAnsi="Times New Roman"/>
        </w:rPr>
      </w:pPr>
      <w:r w:rsidRPr="00813B93">
        <w:rPr>
          <w:rFonts w:ascii="Times New Roman" w:hAnsi="Times New Roman"/>
        </w:rPr>
        <w:t>Name and Address</w:t>
      </w:r>
      <w:bookmarkStart w:id="0" w:name="_GoBack"/>
      <w:bookmarkEnd w:id="0"/>
    </w:p>
    <w:p w:rsidR="000F6216" w:rsidRPr="00813B93" w:rsidRDefault="000F6216" w:rsidP="004026C3">
      <w:pPr>
        <w:rPr>
          <w:rFonts w:ascii="Times New Roman" w:hAnsi="Times New Roman"/>
        </w:rPr>
      </w:pPr>
    </w:p>
    <w:p w:rsidR="004026C3" w:rsidRPr="00813B93" w:rsidRDefault="000F6216" w:rsidP="004026C3">
      <w:pPr>
        <w:rPr>
          <w:rFonts w:ascii="Times New Roman" w:hAnsi="Times New Roman"/>
        </w:rPr>
      </w:pPr>
      <w:r w:rsidRPr="00813B93">
        <w:rPr>
          <w:rFonts w:ascii="Times New Roman" w:hAnsi="Times New Roman"/>
        </w:rPr>
        <w:t>Dear</w:t>
      </w:r>
      <w:r w:rsidR="004026C3" w:rsidRPr="00813B93">
        <w:rPr>
          <w:rFonts w:ascii="Times New Roman" w:hAnsi="Times New Roman"/>
        </w:rPr>
        <w:t>:</w:t>
      </w:r>
    </w:p>
    <w:p w:rsidR="004026C3" w:rsidRPr="00813B93" w:rsidRDefault="004026C3" w:rsidP="00DF378B">
      <w:pPr>
        <w:jc w:val="both"/>
        <w:rPr>
          <w:rFonts w:ascii="Times New Roman" w:hAnsi="Times New Roman"/>
        </w:rPr>
      </w:pPr>
      <w:r w:rsidRPr="00813B93">
        <w:rPr>
          <w:rFonts w:ascii="Times New Roman" w:hAnsi="Times New Roman"/>
        </w:rPr>
        <w:t>I am pleased to invite you to consider an appointment</w:t>
      </w:r>
      <w:r w:rsidR="000F6216" w:rsidRPr="00813B93">
        <w:rPr>
          <w:rFonts w:ascii="Times New Roman" w:hAnsi="Times New Roman"/>
        </w:rPr>
        <w:t xml:space="preserve"> </w:t>
      </w:r>
      <w:proofErr w:type="gramStart"/>
      <w:r w:rsidR="000F6216" w:rsidRPr="00813B93">
        <w:rPr>
          <w:rFonts w:ascii="Times New Roman" w:hAnsi="Times New Roman"/>
        </w:rPr>
        <w:t>as  XXX</w:t>
      </w:r>
      <w:proofErr w:type="gramEnd"/>
      <w:r w:rsidR="000F6216" w:rsidRPr="00813B93">
        <w:rPr>
          <w:rFonts w:ascii="Times New Roman" w:hAnsi="Times New Roman"/>
        </w:rPr>
        <w:t xml:space="preserve"> </w:t>
      </w:r>
      <w:r w:rsidRPr="00813B93">
        <w:rPr>
          <w:rFonts w:ascii="Times New Roman" w:hAnsi="Times New Roman"/>
        </w:rPr>
        <w:t>in</w:t>
      </w:r>
      <w:r w:rsidR="000F6216" w:rsidRPr="00813B93">
        <w:rPr>
          <w:rFonts w:ascii="Times New Roman" w:hAnsi="Times New Roman"/>
        </w:rPr>
        <w:t xml:space="preserve"> the Department of XXXX</w:t>
      </w:r>
      <w:r w:rsidRPr="00813B93">
        <w:rPr>
          <w:rFonts w:ascii="Times New Roman" w:hAnsi="Times New Roman"/>
        </w:rPr>
        <w:t xml:space="preserve"> at the University of Illinois at C</w:t>
      </w:r>
      <w:r w:rsidR="00026985" w:rsidRPr="00813B93">
        <w:rPr>
          <w:rFonts w:ascii="Times New Roman" w:hAnsi="Times New Roman"/>
        </w:rPr>
        <w:t>hicago for the (Fall/Spring Semester) AY 20xx.</w:t>
      </w:r>
      <w:r w:rsidR="00DF378B" w:rsidRPr="00813B93">
        <w:rPr>
          <w:rFonts w:ascii="Times New Roman" w:hAnsi="Times New Roman"/>
        </w:rPr>
        <w:t xml:space="preserve"> This is a XXX% appointment which will be paid over the period of (standard Fall/Spring appointment dates) at a monthly salary of $XXXX. </w:t>
      </w:r>
      <w:r w:rsidR="006B39FC" w:rsidRPr="00813B93">
        <w:rPr>
          <w:rFonts w:ascii="Times New Roman" w:hAnsi="Times New Roman"/>
        </w:rPr>
        <w:t xml:space="preserve"> </w:t>
      </w:r>
      <w:r w:rsidR="000F6216" w:rsidRPr="00813B93">
        <w:rPr>
          <w:rFonts w:ascii="Times New Roman" w:hAnsi="Times New Roman"/>
        </w:rPr>
        <w:t xml:space="preserve"> Such appointment is </w:t>
      </w:r>
      <w:r w:rsidRPr="00813B93">
        <w:rPr>
          <w:rFonts w:ascii="Times New Roman" w:hAnsi="Times New Roman"/>
        </w:rPr>
        <w:t>subject to the</w:t>
      </w:r>
      <w:r w:rsidR="000F6216" w:rsidRPr="00813B93">
        <w:rPr>
          <w:rFonts w:ascii="Times New Roman" w:hAnsi="Times New Roman"/>
        </w:rPr>
        <w:t xml:space="preserve"> formal</w:t>
      </w:r>
      <w:r w:rsidRPr="00813B93">
        <w:rPr>
          <w:rFonts w:ascii="Times New Roman" w:hAnsi="Times New Roman"/>
        </w:rPr>
        <w:t xml:space="preserve"> app</w:t>
      </w:r>
      <w:r w:rsidR="000F6216" w:rsidRPr="00813B93">
        <w:rPr>
          <w:rFonts w:ascii="Times New Roman" w:hAnsi="Times New Roman"/>
        </w:rPr>
        <w:t>roval of the Board of Trustees of the University of Illinois and is subject to the University of Illinois Statutes, the full text o</w:t>
      </w:r>
      <w:r w:rsidR="00031AD1" w:rsidRPr="00813B93">
        <w:rPr>
          <w:rFonts w:ascii="Times New Roman" w:hAnsi="Times New Roman"/>
        </w:rPr>
        <w:t xml:space="preserve">f which is available at </w:t>
      </w:r>
      <w:hyperlink r:id="rId7" w:history="1">
        <w:r w:rsidR="00031AD1" w:rsidRPr="00813B93">
          <w:rPr>
            <w:rStyle w:val="Hyperlink"/>
            <w:rFonts w:ascii="Times New Roman" w:hAnsi="Times New Roman"/>
          </w:rPr>
          <w:t>http://www.bot.uillinois.edu/statutes</w:t>
        </w:r>
      </w:hyperlink>
      <w:r w:rsidR="00031AD1" w:rsidRPr="00813B93">
        <w:rPr>
          <w:rFonts w:ascii="Times New Roman" w:hAnsi="Times New Roman"/>
        </w:rPr>
        <w:t xml:space="preserve">. </w:t>
      </w:r>
      <w:r w:rsidRPr="00813B93">
        <w:rPr>
          <w:rFonts w:ascii="Times New Roman" w:hAnsi="Times New Roman"/>
        </w:rPr>
        <w:t xml:space="preserve"> Upon approval of your appointment by the Board of Trustees, the terms of employment will be as set forth in the Notif</w:t>
      </w:r>
      <w:r w:rsidR="000F6216" w:rsidRPr="00813B93">
        <w:rPr>
          <w:rFonts w:ascii="Times New Roman" w:hAnsi="Times New Roman"/>
        </w:rPr>
        <w:t>ication of Appointment (NOA). Employment is conditioned upon ability to document your employment eligibility as required by the Immigration and Control Act of 1986</w:t>
      </w:r>
      <w:r w:rsidR="00DF378B" w:rsidRPr="00813B93">
        <w:rPr>
          <w:rFonts w:ascii="Times New Roman" w:hAnsi="Times New Roman"/>
        </w:rPr>
        <w:t>, as well as any required background and security checks.  If employment eligibility is received after xx/xx/</w:t>
      </w:r>
      <w:proofErr w:type="spellStart"/>
      <w:r w:rsidR="00DF378B" w:rsidRPr="00813B93">
        <w:rPr>
          <w:rFonts w:ascii="Times New Roman" w:hAnsi="Times New Roman"/>
        </w:rPr>
        <w:t>xxxx</w:t>
      </w:r>
      <w:proofErr w:type="spellEnd"/>
      <w:r w:rsidR="00DF378B" w:rsidRPr="00813B93">
        <w:rPr>
          <w:rFonts w:ascii="Times New Roman" w:hAnsi="Times New Roman"/>
        </w:rPr>
        <w:t xml:space="preserve">, then the effective date of this appointment will be adjusted to a date after eligibility is gained.  Accordingly, salary will be prorated. </w:t>
      </w:r>
      <w:r w:rsidRPr="00813B93">
        <w:rPr>
          <w:rFonts w:ascii="Times New Roman" w:hAnsi="Times New Roman"/>
        </w:rPr>
        <w:t xml:space="preserve">Please review the University’s General Terms of Employment for Academic Staff, available at </w:t>
      </w:r>
      <w:hyperlink r:id="rId8" w:history="1">
        <w:r w:rsidR="00DB7647" w:rsidRPr="00813B93">
          <w:rPr>
            <w:rStyle w:val="Hyperlink"/>
            <w:rFonts w:ascii="Times New Roman" w:hAnsi="Times New Roman"/>
          </w:rPr>
          <w:t>https://faculty.uic.edu/hiring/generalterms/</w:t>
        </w:r>
      </w:hyperlink>
      <w:r w:rsidR="00DB7647" w:rsidRPr="00813B93">
        <w:rPr>
          <w:rFonts w:ascii="Times New Roman" w:hAnsi="Times New Roman"/>
        </w:rPr>
        <w:t xml:space="preserve"> . </w:t>
      </w:r>
    </w:p>
    <w:p w:rsidR="00DF378B" w:rsidRPr="00813B93" w:rsidRDefault="00DF378B" w:rsidP="004026C3">
      <w:pPr>
        <w:jc w:val="both"/>
        <w:rPr>
          <w:rFonts w:ascii="Times New Roman" w:hAnsi="Times New Roman"/>
        </w:rPr>
      </w:pPr>
      <w:r w:rsidRPr="00813B93">
        <w:rPr>
          <w:rFonts w:ascii="Times New Roman" w:hAnsi="Times New Roman"/>
        </w:rPr>
        <w:t>Insert other relevant information regarding the class, book orders etc.</w:t>
      </w:r>
    </w:p>
    <w:p w:rsidR="00813B93" w:rsidRPr="00813B93" w:rsidRDefault="00813B93" w:rsidP="00813B93">
      <w:pPr>
        <w:jc w:val="both"/>
        <w:rPr>
          <w:rFonts w:ascii="Times New Roman" w:hAnsi="Times New Roman"/>
        </w:rPr>
      </w:pPr>
      <w:r w:rsidRPr="00813B93">
        <w:rPr>
          <w:rFonts w:ascii="Times New Roman" w:hAnsi="Times New Roman"/>
        </w:rPr>
        <w:t>This appointment is to a position that (is or is not) included in the</w:t>
      </w:r>
      <w:r w:rsidRPr="00813B93">
        <w:rPr>
          <w:rFonts w:ascii="Times New Roman" w:hAnsi="Times New Roman"/>
        </w:rPr>
        <w:t xml:space="preserve"> non-tenure</w:t>
      </w:r>
      <w:r w:rsidRPr="00813B93">
        <w:rPr>
          <w:rFonts w:ascii="Times New Roman" w:hAnsi="Times New Roman"/>
        </w:rPr>
        <w:t xml:space="preserve"> system collective bargaining unit represented by UIC United Faculty Local 6456, IFT-AFT, AAUP (UICUF) and is subject to the terms of UIC’s collective bargaining agreement with UICUF. (</w:t>
      </w:r>
      <w:proofErr w:type="gramStart"/>
      <w:r w:rsidRPr="00813B93">
        <w:rPr>
          <w:rFonts w:ascii="Times New Roman" w:hAnsi="Times New Roman"/>
        </w:rPr>
        <w:t>verify</w:t>
      </w:r>
      <w:proofErr w:type="gramEnd"/>
      <w:r w:rsidRPr="00813B93">
        <w:rPr>
          <w:rFonts w:ascii="Times New Roman" w:hAnsi="Times New Roman"/>
        </w:rPr>
        <w:t xml:space="preserve"> with college before sending).</w:t>
      </w:r>
    </w:p>
    <w:p w:rsidR="004026C3" w:rsidRPr="00813B93" w:rsidRDefault="004026C3" w:rsidP="004026C3">
      <w:pPr>
        <w:jc w:val="both"/>
        <w:rPr>
          <w:rFonts w:ascii="Times New Roman" w:hAnsi="Times New Roman"/>
        </w:rPr>
      </w:pPr>
      <w:r w:rsidRPr="00813B93">
        <w:rPr>
          <w:rFonts w:ascii="Times New Roman" w:hAnsi="Times New Roman"/>
        </w:rPr>
        <w:t>If this letter leaves you with any questions, please call me.</w:t>
      </w:r>
      <w:r w:rsidR="00780935" w:rsidRPr="00813B93">
        <w:rPr>
          <w:rFonts w:ascii="Times New Roman" w:hAnsi="Times New Roman"/>
        </w:rPr>
        <w:t xml:space="preserve"> I enclose two copies of this letter;</w:t>
      </w:r>
      <w:r w:rsidRPr="00813B93">
        <w:rPr>
          <w:rFonts w:ascii="Times New Roman" w:hAnsi="Times New Roman"/>
        </w:rPr>
        <w:t xml:space="preserve"> I would appreciate the return of one copy with your willingness to proce</w:t>
      </w:r>
      <w:r w:rsidR="00031AD1" w:rsidRPr="00813B93">
        <w:rPr>
          <w:rFonts w:ascii="Times New Roman" w:hAnsi="Times New Roman"/>
        </w:rPr>
        <w:t>ed noted below by XXXX</w:t>
      </w:r>
      <w:r w:rsidR="00780935" w:rsidRPr="00813B93">
        <w:rPr>
          <w:rFonts w:ascii="Times New Roman" w:hAnsi="Times New Roman"/>
        </w:rPr>
        <w:t>.  The second copy is for your records. Our HR staff will contact you thereafter regarding the required paperwork that must be completed to initiate the hiring process.</w:t>
      </w:r>
    </w:p>
    <w:p w:rsidR="004026C3" w:rsidRPr="00813B93" w:rsidRDefault="004026C3" w:rsidP="004026C3">
      <w:pPr>
        <w:rPr>
          <w:rFonts w:ascii="Times New Roman" w:hAnsi="Times New Roman"/>
        </w:rPr>
      </w:pPr>
      <w:r w:rsidRPr="00813B93">
        <w:rPr>
          <w:rFonts w:ascii="Times New Roman" w:hAnsi="Times New Roman"/>
        </w:rPr>
        <w:t>Sincerely yours,</w:t>
      </w:r>
    </w:p>
    <w:p w:rsidR="004026C3" w:rsidRPr="00813B93" w:rsidRDefault="004026C3" w:rsidP="004026C3">
      <w:pPr>
        <w:rPr>
          <w:rFonts w:ascii="Times New Roman" w:hAnsi="Times New Roman"/>
        </w:rPr>
      </w:pPr>
    </w:p>
    <w:p w:rsidR="004026C3" w:rsidRPr="00813B93" w:rsidRDefault="00DF378B" w:rsidP="004026C3">
      <w:pPr>
        <w:rPr>
          <w:rFonts w:ascii="Times New Roman" w:hAnsi="Times New Roman"/>
        </w:rPr>
      </w:pPr>
      <w:r w:rsidRPr="00813B93">
        <w:rPr>
          <w:rFonts w:ascii="Times New Roman" w:hAnsi="Times New Roman"/>
        </w:rPr>
        <w:t>Executive Officer</w:t>
      </w:r>
      <w:r w:rsidR="004026C3" w:rsidRPr="00813B9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</w:p>
    <w:p w:rsidR="004026C3" w:rsidRPr="00813B93" w:rsidRDefault="004026C3" w:rsidP="004026C3">
      <w:pPr>
        <w:spacing w:after="0" w:line="240" w:lineRule="auto"/>
        <w:rPr>
          <w:rFonts w:ascii="Times New Roman" w:hAnsi="Times New Roman"/>
        </w:rPr>
      </w:pPr>
    </w:p>
    <w:p w:rsidR="004026C3" w:rsidRPr="00813B93" w:rsidRDefault="004026C3" w:rsidP="004026C3">
      <w:pPr>
        <w:rPr>
          <w:rFonts w:ascii="Times New Roman" w:hAnsi="Times New Roman"/>
        </w:rPr>
      </w:pPr>
    </w:p>
    <w:p w:rsidR="004026C3" w:rsidRPr="00813B93" w:rsidRDefault="004026C3" w:rsidP="004026C3">
      <w:pPr>
        <w:rPr>
          <w:rFonts w:ascii="Times New Roman" w:hAnsi="Times New Roman"/>
        </w:rPr>
      </w:pPr>
      <w:r w:rsidRPr="00813B93">
        <w:rPr>
          <w:rFonts w:ascii="Times New Roman" w:hAnsi="Times New Roman"/>
          <w:u w:val="single"/>
        </w:rPr>
        <w:lastRenderedPageBreak/>
        <w:t>___________________________________________________</w:t>
      </w:r>
      <w:r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  <w:u w:val="single"/>
        </w:rPr>
        <w:t xml:space="preserve">__________________________                                                                                          </w:t>
      </w:r>
      <w:r w:rsidRPr="00813B93">
        <w:rPr>
          <w:rFonts w:ascii="Times New Roman" w:hAnsi="Times New Roman"/>
        </w:rPr>
        <w:t xml:space="preserve">                                                                                  </w:t>
      </w:r>
      <w:r w:rsidR="00031AD1" w:rsidRPr="00813B93">
        <w:rPr>
          <w:rFonts w:ascii="Times New Roman" w:hAnsi="Times New Roman"/>
        </w:rPr>
        <w:t xml:space="preserve">                </w:t>
      </w:r>
      <w:r w:rsidR="00DF378B" w:rsidRPr="00813B93">
        <w:rPr>
          <w:rFonts w:ascii="Times New Roman" w:hAnsi="Times New Roman"/>
        </w:rPr>
        <w:t>Name</w:t>
      </w:r>
      <w:r w:rsidR="00031AD1" w:rsidRPr="00813B93">
        <w:rPr>
          <w:rFonts w:ascii="Times New Roman" w:hAnsi="Times New Roman"/>
        </w:rPr>
        <w:tab/>
      </w:r>
      <w:r w:rsidR="00031AD1"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</w:rPr>
        <w:tab/>
        <w:t>Date</w:t>
      </w:r>
    </w:p>
    <w:p w:rsidR="004026C3" w:rsidRPr="00813B93" w:rsidRDefault="004026C3" w:rsidP="004026C3">
      <w:pPr>
        <w:rPr>
          <w:rFonts w:ascii="Times New Roman" w:hAnsi="Times New Roman"/>
        </w:rPr>
      </w:pPr>
    </w:p>
    <w:p w:rsidR="008005A4" w:rsidRPr="00813B93" w:rsidRDefault="008005A4" w:rsidP="00281EEC">
      <w:pPr>
        <w:rPr>
          <w:rFonts w:ascii="Times New Roman" w:hAnsi="Times New Roman"/>
        </w:rPr>
      </w:pPr>
    </w:p>
    <w:p w:rsidR="008005A4" w:rsidRPr="00281EEC" w:rsidRDefault="008005A4" w:rsidP="00281EEC">
      <w:pPr>
        <w:rPr>
          <w:rFonts w:ascii="Times New Roman" w:hAnsi="Times New Roman"/>
        </w:rPr>
      </w:pPr>
      <w:r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</w:rPr>
        <w:tab/>
      </w:r>
      <w:r w:rsidRPr="00813B9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005A4" w:rsidRPr="00281EEC" w:rsidSect="00F974E1">
      <w:headerReference w:type="default" r:id="rId9"/>
      <w:footerReference w:type="default" r:id="rId10"/>
      <w:pgSz w:w="12240" w:h="15840" w:code="1"/>
      <w:pgMar w:top="1440" w:right="1080" w:bottom="144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72" w:rsidRDefault="00D96572" w:rsidP="003F6E96">
      <w:pPr>
        <w:spacing w:after="0" w:line="240" w:lineRule="auto"/>
      </w:pPr>
      <w:r>
        <w:separator/>
      </w:r>
    </w:p>
  </w:endnote>
  <w:endnote w:type="continuationSeparator" w:id="0">
    <w:p w:rsidR="00D96572" w:rsidRDefault="00D96572" w:rsidP="003F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17" w:rsidRDefault="006959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-698500</wp:posOffset>
              </wp:positionH>
              <wp:positionV relativeFrom="paragraph">
                <wp:posOffset>-57785</wp:posOffset>
              </wp:positionV>
              <wp:extent cx="7810500" cy="276225"/>
              <wp:effectExtent l="0" t="0" r="3175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5B3" w:rsidRPr="009414CB" w:rsidRDefault="005115B3" w:rsidP="005115B3">
                          <w:pPr>
                            <w:pStyle w:val="BasicParagraph"/>
                            <w:ind w:left="720" w:hanging="720"/>
                            <w:jc w:val="center"/>
                            <w:rPr>
                              <w:color w:val="002A5C"/>
                              <w:sz w:val="19"/>
                              <w:szCs w:val="19"/>
                            </w:rPr>
                          </w:pPr>
                          <w:r w:rsidRPr="009414CB">
                            <w:rPr>
                              <w:color w:val="002A5C"/>
                              <w:sz w:val="19"/>
                              <w:szCs w:val="19"/>
                            </w:rPr>
                            <w:t>Phone (312) 413-</w:t>
                          </w:r>
                          <w:proofErr w:type="gramStart"/>
                          <w:r w:rsidR="00B73A8B" w:rsidRPr="009414CB">
                            <w:rPr>
                              <w:color w:val="002A5C"/>
                              <w:sz w:val="19"/>
                              <w:szCs w:val="19"/>
                            </w:rPr>
                            <w:t>2500</w:t>
                          </w:r>
                          <w:r w:rsidRPr="009414CB">
                            <w:rPr>
                              <w:color w:val="002A5C"/>
                              <w:sz w:val="19"/>
                              <w:szCs w:val="19"/>
                            </w:rPr>
                            <w:t xml:space="preserve">  •</w:t>
                          </w:r>
                          <w:proofErr w:type="gramEnd"/>
                          <w:r w:rsidRPr="009414CB">
                            <w:rPr>
                              <w:color w:val="002A5C"/>
                              <w:sz w:val="19"/>
                              <w:szCs w:val="19"/>
                            </w:rPr>
                            <w:t xml:space="preserve">  Fax (312) </w:t>
                          </w:r>
                          <w:r w:rsidR="00B73A8B" w:rsidRPr="009414CB">
                            <w:rPr>
                              <w:color w:val="002A5C"/>
                              <w:sz w:val="19"/>
                              <w:szCs w:val="19"/>
                            </w:rPr>
                            <w:t>413-2511</w:t>
                          </w:r>
                          <w:r w:rsidRPr="009414CB">
                            <w:rPr>
                              <w:color w:val="002A5C"/>
                              <w:sz w:val="19"/>
                              <w:szCs w:val="19"/>
                            </w:rPr>
                            <w:t xml:space="preserve">  •  www.</w:t>
                          </w:r>
                          <w:r w:rsidR="00B73A8B" w:rsidRPr="009414CB">
                            <w:rPr>
                              <w:color w:val="002A5C"/>
                              <w:sz w:val="19"/>
                              <w:szCs w:val="19"/>
                            </w:rPr>
                            <w:t>las.uic.edu</w:t>
                          </w:r>
                        </w:p>
                        <w:p w:rsidR="005115B3" w:rsidRDefault="005115B3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5pt;margin-top:-4.55pt;width:61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AGhA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" stroked="f">
              <v:textbox>
                <w:txbxContent>
                  <w:p w:rsidR="005115B3" w:rsidRPr="009414CB" w:rsidRDefault="005115B3" w:rsidP="005115B3">
                    <w:pPr>
                      <w:pStyle w:val="BasicParagraph"/>
                      <w:ind w:left="720" w:hanging="720"/>
                      <w:jc w:val="center"/>
                      <w:rPr>
                        <w:color w:val="002A5C"/>
                        <w:sz w:val="19"/>
                        <w:szCs w:val="19"/>
                      </w:rPr>
                    </w:pPr>
                    <w:r w:rsidRPr="009414CB">
                      <w:rPr>
                        <w:color w:val="002A5C"/>
                        <w:sz w:val="19"/>
                        <w:szCs w:val="19"/>
                      </w:rPr>
                      <w:t>Phone (312) 413-</w:t>
                    </w:r>
                    <w:proofErr w:type="gramStart"/>
                    <w:r w:rsidR="00B73A8B" w:rsidRPr="009414CB">
                      <w:rPr>
                        <w:color w:val="002A5C"/>
                        <w:sz w:val="19"/>
                        <w:szCs w:val="19"/>
                      </w:rPr>
                      <w:t>2500</w:t>
                    </w:r>
                    <w:r w:rsidRPr="009414CB">
                      <w:rPr>
                        <w:color w:val="002A5C"/>
                        <w:sz w:val="19"/>
                        <w:szCs w:val="19"/>
                      </w:rPr>
                      <w:t xml:space="preserve">  •</w:t>
                    </w:r>
                    <w:proofErr w:type="gramEnd"/>
                    <w:r w:rsidRPr="009414CB">
                      <w:rPr>
                        <w:color w:val="002A5C"/>
                        <w:sz w:val="19"/>
                        <w:szCs w:val="19"/>
                      </w:rPr>
                      <w:t xml:space="preserve">  Fax (312) </w:t>
                    </w:r>
                    <w:r w:rsidR="00B73A8B" w:rsidRPr="009414CB">
                      <w:rPr>
                        <w:color w:val="002A5C"/>
                        <w:sz w:val="19"/>
                        <w:szCs w:val="19"/>
                      </w:rPr>
                      <w:t>413-2511</w:t>
                    </w:r>
                    <w:r w:rsidRPr="009414CB">
                      <w:rPr>
                        <w:color w:val="002A5C"/>
                        <w:sz w:val="19"/>
                        <w:szCs w:val="19"/>
                      </w:rPr>
                      <w:t xml:space="preserve">  •  www.</w:t>
                    </w:r>
                    <w:r w:rsidR="00B73A8B" w:rsidRPr="009414CB">
                      <w:rPr>
                        <w:color w:val="002A5C"/>
                        <w:sz w:val="19"/>
                        <w:szCs w:val="19"/>
                      </w:rPr>
                      <w:t>las.uic.edu</w:t>
                    </w:r>
                  </w:p>
                  <w:p w:rsidR="005115B3" w:rsidRDefault="005115B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72" w:rsidRDefault="00D96572" w:rsidP="003F6E96">
      <w:pPr>
        <w:spacing w:after="0" w:line="240" w:lineRule="auto"/>
      </w:pPr>
      <w:r>
        <w:separator/>
      </w:r>
    </w:p>
  </w:footnote>
  <w:footnote w:type="continuationSeparator" w:id="0">
    <w:p w:rsidR="00D96572" w:rsidRDefault="00D96572" w:rsidP="003F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96" w:rsidRDefault="006959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4933315</wp:posOffset>
              </wp:positionH>
              <wp:positionV relativeFrom="paragraph">
                <wp:posOffset>742950</wp:posOffset>
              </wp:positionV>
              <wp:extent cx="1657985" cy="85725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182" w:rsidRPr="009414CB" w:rsidRDefault="00B73A8B" w:rsidP="00B73A8B">
                          <w:pPr>
                            <w:rPr>
                              <w:rFonts w:ascii="Times" w:hAnsi="Times"/>
                              <w:color w:val="002A5C"/>
                              <w:sz w:val="19"/>
                            </w:rPr>
                          </w:pPr>
                          <w:r w:rsidRPr="009414CB"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t>Office of the Dean (MC 228)</w:t>
                          </w:r>
                          <w:r w:rsidRPr="009414CB"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br/>
                            <w:t>409 University Hall</w:t>
                          </w:r>
                          <w:r w:rsidRPr="009414CB"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br/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9414CB">
                                <w:rPr>
                                  <w:rFonts w:ascii="Times" w:hAnsi="Times" w:cs="Arial"/>
                                  <w:color w:val="002A5C"/>
                                  <w:sz w:val="19"/>
                                  <w:szCs w:val="20"/>
                                </w:rPr>
                                <w:t>601 South Morgan Street</w:t>
                              </w:r>
                            </w:smartTag>
                            <w:r w:rsidRPr="009414CB">
                              <w:rPr>
                                <w:rFonts w:ascii="Times" w:hAnsi="Times" w:cs="Arial"/>
                                <w:color w:val="002A5C"/>
                                <w:sz w:val="19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9414CB">
                                <w:rPr>
                                  <w:rFonts w:ascii="Times" w:hAnsi="Times" w:cs="Arial"/>
                                  <w:color w:val="002A5C"/>
                                  <w:sz w:val="19"/>
                                  <w:szCs w:val="20"/>
                                </w:rPr>
                                <w:t>Chicago</w:t>
                              </w:r>
                            </w:smartTag>
                            <w:r w:rsidRPr="009414CB">
                              <w:rPr>
                                <w:rFonts w:ascii="Times" w:hAnsi="Times" w:cs="Arial"/>
                                <w:color w:val="002A5C"/>
                                <w:sz w:val="19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9414CB">
                                <w:rPr>
                                  <w:rFonts w:ascii="Times" w:hAnsi="Times" w:cs="Arial"/>
                                  <w:color w:val="002A5C"/>
                                  <w:sz w:val="19"/>
                                  <w:szCs w:val="20"/>
                                </w:rPr>
                                <w:t>Illinois</w:t>
                              </w:r>
                            </w:smartTag>
                            <w:r w:rsidRPr="009414CB">
                              <w:rPr>
                                <w:rFonts w:ascii="Times" w:hAnsi="Arial" w:cs="Arial"/>
                                <w:color w:val="002A5C"/>
                                <w:sz w:val="19"/>
                                <w:szCs w:val="20"/>
                              </w:rPr>
                              <w:t> </w:t>
                            </w:r>
                            <w:r w:rsidRPr="009414CB">
                              <w:rPr>
                                <w:rFonts w:ascii="Times" w:hAnsi="Times" w:cs="Arial"/>
                                <w:color w:val="002A5C"/>
                                <w:sz w:val="19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9414CB">
                                <w:rPr>
                                  <w:rFonts w:ascii="Times" w:hAnsi="Times" w:cs="Arial"/>
                                  <w:color w:val="002A5C"/>
                                  <w:sz w:val="19"/>
                                  <w:szCs w:val="20"/>
                                </w:rPr>
                                <w:t>60607-7104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45pt;margin-top:58.5pt;width:130.55pt;height:67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" stroked="f">
              <v:textbox style="mso-fit-shape-to-text:t">
                <w:txbxContent>
                  <w:p w:rsidR="00663182" w:rsidRPr="009414CB" w:rsidRDefault="00B73A8B" w:rsidP="00B73A8B">
                    <w:pPr>
                      <w:rPr>
                        <w:rFonts w:ascii="Times" w:hAnsi="Times"/>
                        <w:color w:val="002A5C"/>
                        <w:sz w:val="19"/>
                      </w:rPr>
                    </w:pPr>
                    <w:r w:rsidRPr="009414CB"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t>Office of the Dean (MC 228)</w:t>
                    </w:r>
                    <w:r w:rsidRPr="009414CB"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br/>
                      <w:t>409 University Hall</w:t>
                    </w:r>
                    <w:r w:rsidRPr="009414CB"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br/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9414CB">
                          <w:rPr>
                            <w:rFonts w:ascii="Times" w:hAnsi="Times" w:cs="Arial"/>
                            <w:color w:val="002A5C"/>
                            <w:sz w:val="19"/>
                            <w:szCs w:val="20"/>
                          </w:rPr>
                          <w:t>601 South Morgan Street</w:t>
                        </w:r>
                      </w:smartTag>
                      <w:r w:rsidRPr="009414CB">
                        <w:rPr>
                          <w:rFonts w:ascii="Times" w:hAnsi="Times" w:cs="Arial"/>
                          <w:color w:val="002A5C"/>
                          <w:sz w:val="19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9414CB">
                          <w:rPr>
                            <w:rFonts w:ascii="Times" w:hAnsi="Times" w:cs="Arial"/>
                            <w:color w:val="002A5C"/>
                            <w:sz w:val="19"/>
                            <w:szCs w:val="20"/>
                          </w:rPr>
                          <w:t>Chicago</w:t>
                        </w:r>
                      </w:smartTag>
                      <w:r w:rsidRPr="009414CB">
                        <w:rPr>
                          <w:rFonts w:ascii="Times" w:hAnsi="Times" w:cs="Arial"/>
                          <w:color w:val="002A5C"/>
                          <w:sz w:val="19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9414CB">
                          <w:rPr>
                            <w:rFonts w:ascii="Times" w:hAnsi="Times" w:cs="Arial"/>
                            <w:color w:val="002A5C"/>
                            <w:sz w:val="19"/>
                            <w:szCs w:val="20"/>
                          </w:rPr>
                          <w:t>Illinois</w:t>
                        </w:r>
                      </w:smartTag>
                      <w:r w:rsidRPr="009414CB">
                        <w:rPr>
                          <w:rFonts w:ascii="Times" w:hAnsi="Arial" w:cs="Arial"/>
                          <w:color w:val="002A5C"/>
                          <w:sz w:val="19"/>
                          <w:szCs w:val="20"/>
                        </w:rPr>
                        <w:t> </w:t>
                      </w:r>
                      <w:r w:rsidRPr="009414CB">
                        <w:rPr>
                          <w:rFonts w:ascii="Times" w:hAnsi="Times" w:cs="Arial"/>
                          <w:color w:val="002A5C"/>
                          <w:sz w:val="19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9414CB">
                          <w:rPr>
                            <w:rFonts w:ascii="Times" w:hAnsi="Times" w:cs="Arial"/>
                            <w:color w:val="002A5C"/>
                            <w:sz w:val="19"/>
                            <w:szCs w:val="20"/>
                          </w:rPr>
                          <w:t>60607-7104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581025</wp:posOffset>
              </wp:positionV>
              <wp:extent cx="6400800" cy="635"/>
              <wp:effectExtent l="28575" t="28575" r="28575" b="2794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31B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0CD76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pt;margin-top:45.75pt;width:7in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" strokecolor="#e31b23" strokeweight="4pt"/>
          </w:pict>
        </mc:Fallback>
      </mc:AlternateContent>
    </w:r>
    <w:r w:rsidRPr="00E83539">
      <w:rPr>
        <w:noProof/>
      </w:rPr>
      <w:drawing>
        <wp:inline distT="0" distB="0" distL="0" distR="0">
          <wp:extent cx="3524250" cy="457200"/>
          <wp:effectExtent l="0" t="0" r="0" b="0"/>
          <wp:docPr id="1" name="Picture 1" descr="COL.LAS.UNIV.LG.PMS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.LAS.UNIV.LG.PMS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9EA5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C8F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20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7A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E49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1012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7825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58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0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8C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96"/>
    <w:rsid w:val="00006FC9"/>
    <w:rsid w:val="000209B6"/>
    <w:rsid w:val="000238B8"/>
    <w:rsid w:val="00026985"/>
    <w:rsid w:val="00031AD1"/>
    <w:rsid w:val="00043567"/>
    <w:rsid w:val="00047E73"/>
    <w:rsid w:val="000648E3"/>
    <w:rsid w:val="0008693D"/>
    <w:rsid w:val="00096E81"/>
    <w:rsid w:val="000D6917"/>
    <w:rsid w:val="000F6216"/>
    <w:rsid w:val="0010282A"/>
    <w:rsid w:val="00103249"/>
    <w:rsid w:val="001131F0"/>
    <w:rsid w:val="001239F3"/>
    <w:rsid w:val="00146A2C"/>
    <w:rsid w:val="00155DFC"/>
    <w:rsid w:val="00165D92"/>
    <w:rsid w:val="001675F7"/>
    <w:rsid w:val="00167C48"/>
    <w:rsid w:val="00171417"/>
    <w:rsid w:val="00172B90"/>
    <w:rsid w:val="001744D0"/>
    <w:rsid w:val="001B185A"/>
    <w:rsid w:val="001C097A"/>
    <w:rsid w:val="001C200E"/>
    <w:rsid w:val="001D418F"/>
    <w:rsid w:val="001F33F3"/>
    <w:rsid w:val="001F5AFD"/>
    <w:rsid w:val="002661EA"/>
    <w:rsid w:val="00281EEC"/>
    <w:rsid w:val="002D4D77"/>
    <w:rsid w:val="002F66F2"/>
    <w:rsid w:val="002F6774"/>
    <w:rsid w:val="003366AA"/>
    <w:rsid w:val="00381351"/>
    <w:rsid w:val="00385B30"/>
    <w:rsid w:val="0038794E"/>
    <w:rsid w:val="003941C7"/>
    <w:rsid w:val="003A2F48"/>
    <w:rsid w:val="003B71EF"/>
    <w:rsid w:val="003F6E96"/>
    <w:rsid w:val="004026C3"/>
    <w:rsid w:val="00450783"/>
    <w:rsid w:val="004545EB"/>
    <w:rsid w:val="0046486C"/>
    <w:rsid w:val="0046534E"/>
    <w:rsid w:val="00501ADD"/>
    <w:rsid w:val="005062A7"/>
    <w:rsid w:val="005115B3"/>
    <w:rsid w:val="005137C3"/>
    <w:rsid w:val="00523C48"/>
    <w:rsid w:val="00534D0B"/>
    <w:rsid w:val="00535DF2"/>
    <w:rsid w:val="00552870"/>
    <w:rsid w:val="00585F4F"/>
    <w:rsid w:val="00595E65"/>
    <w:rsid w:val="005A6FAF"/>
    <w:rsid w:val="005E1B6B"/>
    <w:rsid w:val="005E6F82"/>
    <w:rsid w:val="005F1918"/>
    <w:rsid w:val="005F46B1"/>
    <w:rsid w:val="00626CBE"/>
    <w:rsid w:val="00657C00"/>
    <w:rsid w:val="00663182"/>
    <w:rsid w:val="00663949"/>
    <w:rsid w:val="00692C5F"/>
    <w:rsid w:val="00695929"/>
    <w:rsid w:val="006B39FC"/>
    <w:rsid w:val="007167F3"/>
    <w:rsid w:val="007210D4"/>
    <w:rsid w:val="00736D11"/>
    <w:rsid w:val="00780935"/>
    <w:rsid w:val="007A0BEB"/>
    <w:rsid w:val="007D2AEE"/>
    <w:rsid w:val="007F6FA2"/>
    <w:rsid w:val="008005A4"/>
    <w:rsid w:val="008122CD"/>
    <w:rsid w:val="00813B93"/>
    <w:rsid w:val="00872284"/>
    <w:rsid w:val="00883B87"/>
    <w:rsid w:val="00922DD2"/>
    <w:rsid w:val="009414CB"/>
    <w:rsid w:val="009A290A"/>
    <w:rsid w:val="009B1B46"/>
    <w:rsid w:val="009C28DD"/>
    <w:rsid w:val="00A04060"/>
    <w:rsid w:val="00AA0DD2"/>
    <w:rsid w:val="00AB1978"/>
    <w:rsid w:val="00AC424B"/>
    <w:rsid w:val="00AC6BC7"/>
    <w:rsid w:val="00AD10F8"/>
    <w:rsid w:val="00AD3698"/>
    <w:rsid w:val="00AF625C"/>
    <w:rsid w:val="00B24C2D"/>
    <w:rsid w:val="00B73A8B"/>
    <w:rsid w:val="00B96F01"/>
    <w:rsid w:val="00BC7F42"/>
    <w:rsid w:val="00C00222"/>
    <w:rsid w:val="00C05B1B"/>
    <w:rsid w:val="00C70D9D"/>
    <w:rsid w:val="00C848E1"/>
    <w:rsid w:val="00CC1721"/>
    <w:rsid w:val="00D03D1C"/>
    <w:rsid w:val="00D16F36"/>
    <w:rsid w:val="00D5453A"/>
    <w:rsid w:val="00D615E9"/>
    <w:rsid w:val="00D751FA"/>
    <w:rsid w:val="00D802EC"/>
    <w:rsid w:val="00D96572"/>
    <w:rsid w:val="00DB1629"/>
    <w:rsid w:val="00DB7647"/>
    <w:rsid w:val="00DE0AF4"/>
    <w:rsid w:val="00DF1C8A"/>
    <w:rsid w:val="00DF378B"/>
    <w:rsid w:val="00E42001"/>
    <w:rsid w:val="00E7631B"/>
    <w:rsid w:val="00E81D3E"/>
    <w:rsid w:val="00E8767A"/>
    <w:rsid w:val="00EA7F41"/>
    <w:rsid w:val="00ED02D4"/>
    <w:rsid w:val="00F642B4"/>
    <w:rsid w:val="00F96E17"/>
    <w:rsid w:val="00F974E1"/>
    <w:rsid w:val="00FB30BD"/>
    <w:rsid w:val="00FC0A5B"/>
    <w:rsid w:val="00FC6321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E850F-6F2F-4D5B-8169-102BBBA5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A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E96"/>
  </w:style>
  <w:style w:type="paragraph" w:styleId="Footer">
    <w:name w:val="footer"/>
    <w:basedOn w:val="Normal"/>
    <w:link w:val="FooterChar"/>
    <w:uiPriority w:val="99"/>
    <w:semiHidden/>
    <w:unhideWhenUsed/>
    <w:rsid w:val="003F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E96"/>
  </w:style>
  <w:style w:type="paragraph" w:styleId="BalloonText">
    <w:name w:val="Balloon Text"/>
    <w:basedOn w:val="Normal"/>
    <w:link w:val="BalloonTextChar"/>
    <w:uiPriority w:val="99"/>
    <w:semiHidden/>
    <w:unhideWhenUsed/>
    <w:rsid w:val="003F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E9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6318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01A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rsid w:val="00281EEC"/>
    <w:rPr>
      <w:color w:val="0000FF"/>
      <w:u w:val="single"/>
    </w:rPr>
  </w:style>
  <w:style w:type="character" w:styleId="FollowedHyperlink">
    <w:name w:val="FollowedHyperlink"/>
    <w:rsid w:val="00883B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uic.edu/hiring/generalte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t.uillinois.edu/statu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23, 2009</vt:lpstr>
    </vt:vector>
  </TitlesOfParts>
  <Company>Allegro Design, Inc.</Company>
  <LinksUpToDate>false</LinksUpToDate>
  <CharactersWithSpaces>2590</CharactersWithSpaces>
  <SharedDoc>false</SharedDoc>
  <HLinks>
    <vt:vector size="12" baseType="variant"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http://www.uic.edu/depts/oaa/fahr/reference/General_Terms.pdf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http://www.bot.uillinois.edu/statutes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23, 2009</dc:title>
  <dc:subject/>
  <dc:creator>Patrick J. Falso</dc:creator>
  <cp:keywords/>
  <cp:lastModifiedBy>Sholeen, Karen Ann</cp:lastModifiedBy>
  <cp:revision>2</cp:revision>
  <cp:lastPrinted>2009-10-21T17:13:00Z</cp:lastPrinted>
  <dcterms:created xsi:type="dcterms:W3CDTF">2019-02-08T16:24:00Z</dcterms:created>
  <dcterms:modified xsi:type="dcterms:W3CDTF">2019-02-08T16:24:00Z</dcterms:modified>
</cp:coreProperties>
</file>